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81" w:rsidRDefault="00041A2D">
      <w:pPr>
        <w:jc w:val="center"/>
        <w:rPr>
          <w:b/>
          <w:bCs/>
          <w:szCs w:val="20"/>
        </w:rPr>
      </w:pPr>
      <w:bookmarkStart w:id="0" w:name="_Toc458505399"/>
      <w:bookmarkStart w:id="1" w:name="_GoBack"/>
      <w:bookmarkEnd w:id="1"/>
      <w:r>
        <w:rPr>
          <w:b/>
          <w:bCs/>
          <w:szCs w:val="20"/>
        </w:rPr>
        <w:t xml:space="preserve">Form </w:t>
      </w:r>
      <w:bookmarkEnd w:id="0"/>
      <w:r>
        <w:rPr>
          <w:b/>
          <w:bCs/>
          <w:szCs w:val="20"/>
        </w:rPr>
        <w:t>21</w:t>
      </w:r>
    </w:p>
    <w:p w:rsidR="009B2F81" w:rsidRDefault="009B2F81">
      <w:pPr>
        <w:jc w:val="center"/>
        <w:rPr>
          <w:szCs w:val="20"/>
        </w:rPr>
      </w:pPr>
    </w:p>
    <w:p w:rsidR="009B2F81" w:rsidRDefault="00041A2D">
      <w:pPr>
        <w:jc w:val="right"/>
        <w:rPr>
          <w:szCs w:val="20"/>
        </w:rPr>
      </w:pPr>
      <w:r>
        <w:rPr>
          <w:szCs w:val="20"/>
        </w:rPr>
        <w:t>Rule 269</w:t>
      </w:r>
    </w:p>
    <w:p w:rsidR="00041A2D" w:rsidRPr="00BC594E" w:rsidRDefault="00041A2D" w:rsidP="00041A2D">
      <w:pPr>
        <w:tabs>
          <w:tab w:val="center" w:pos="4513"/>
          <w:tab w:val="right" w:pos="9026"/>
        </w:tabs>
        <w:rPr>
          <w:lang w:val="en-US"/>
        </w:rPr>
      </w:pPr>
      <w:r w:rsidRPr="00BC594E">
        <w:rPr>
          <w:lang w:val="en-US"/>
        </w:rPr>
        <w:t xml:space="preserve">IN THE SUPREME COURT OF TASMANIA </w:t>
      </w:r>
    </w:p>
    <w:p w:rsidR="00041A2D" w:rsidRPr="00BC594E" w:rsidRDefault="00041A2D" w:rsidP="00041A2D">
      <w:pPr>
        <w:tabs>
          <w:tab w:val="center" w:pos="4513"/>
          <w:tab w:val="right" w:pos="9026"/>
        </w:tabs>
        <w:rPr>
          <w:lang w:val="en-US"/>
        </w:rPr>
      </w:pPr>
      <w:r w:rsidRPr="00BC594E">
        <w:rPr>
          <w:lang w:val="en-US"/>
        </w:rPr>
        <w:t>Hobart*/Launceston*/Burnie* Registry</w:t>
      </w:r>
      <w:r w:rsidRPr="00BC594E">
        <w:rPr>
          <w:lang w:val="en-US"/>
        </w:rPr>
        <w:tab/>
        <w:t xml:space="preserve">        </w:t>
      </w:r>
    </w:p>
    <w:p w:rsidR="00041A2D" w:rsidRPr="00BC594E" w:rsidRDefault="00041A2D" w:rsidP="00041A2D">
      <w:pPr>
        <w:tabs>
          <w:tab w:val="center" w:pos="4513"/>
          <w:tab w:val="right" w:pos="9026"/>
        </w:tabs>
        <w:rPr>
          <w:lang w:val="en-US"/>
        </w:rPr>
      </w:pPr>
      <w:r w:rsidRPr="00BC594E">
        <w:rPr>
          <w:lang w:val="en-US"/>
        </w:rPr>
        <w:t xml:space="preserve">*delete whichever is inapplicable.                                                                               No              </w:t>
      </w:r>
      <w:proofErr w:type="gramStart"/>
      <w:r w:rsidRPr="00BC594E">
        <w:rPr>
          <w:lang w:val="en-US"/>
        </w:rPr>
        <w:t>of  20</w:t>
      </w:r>
      <w:proofErr w:type="gramEnd"/>
    </w:p>
    <w:p w:rsidR="00041A2D" w:rsidRPr="00BC594E" w:rsidRDefault="00041A2D" w:rsidP="00041A2D">
      <w:pPr>
        <w:ind w:firstLine="720"/>
        <w:rPr>
          <w:bCs/>
        </w:rPr>
      </w:pPr>
    </w:p>
    <w:p w:rsidR="00041A2D" w:rsidRPr="00BC594E" w:rsidRDefault="00041A2D" w:rsidP="00041A2D">
      <w:pPr>
        <w:ind w:firstLine="720"/>
        <w:rPr>
          <w:bCs/>
        </w:rPr>
      </w:pPr>
    </w:p>
    <w:p w:rsidR="00041A2D" w:rsidRPr="00BC594E" w:rsidRDefault="00041A2D" w:rsidP="00041A2D">
      <w:pPr>
        <w:ind w:firstLine="720"/>
        <w:rPr>
          <w:bCs/>
        </w:rPr>
      </w:pPr>
      <w:r w:rsidRPr="00BC594E">
        <w:rPr>
          <w:bCs/>
        </w:rPr>
        <w:t xml:space="preserve">………………………………………………………….    </w:t>
      </w:r>
      <w:r>
        <w:rPr>
          <w:bCs/>
        </w:rPr>
        <w:t xml:space="preserve">                                             </w:t>
      </w:r>
      <w:r w:rsidRPr="00BC594E">
        <w:rPr>
          <w:bCs/>
        </w:rPr>
        <w:t xml:space="preserve">Plaintiff </w:t>
      </w:r>
    </w:p>
    <w:p w:rsidR="00041A2D" w:rsidRPr="00BC594E" w:rsidRDefault="00041A2D" w:rsidP="00041A2D">
      <w:pPr>
        <w:jc w:val="right"/>
        <w:rPr>
          <w:bCs/>
        </w:rPr>
      </w:pPr>
    </w:p>
    <w:p w:rsidR="00041A2D" w:rsidRPr="00BC594E" w:rsidRDefault="00041A2D" w:rsidP="00041A2D">
      <w:pPr>
        <w:rPr>
          <w:bCs/>
        </w:rPr>
      </w:pPr>
      <w:r w:rsidRPr="00BC594E">
        <w:rPr>
          <w:bCs/>
        </w:rPr>
        <w:t>BETWEEN:</w:t>
      </w:r>
    </w:p>
    <w:p w:rsidR="00041A2D" w:rsidRPr="00BC594E" w:rsidRDefault="00041A2D" w:rsidP="00041A2D">
      <w:pPr>
        <w:rPr>
          <w:bCs/>
        </w:rPr>
      </w:pPr>
    </w:p>
    <w:p w:rsidR="00041A2D" w:rsidRPr="00BC594E" w:rsidRDefault="00041A2D" w:rsidP="00041A2D">
      <w:pPr>
        <w:ind w:firstLine="720"/>
        <w:rPr>
          <w:bCs/>
        </w:rPr>
      </w:pPr>
      <w:r w:rsidRPr="00BC594E">
        <w:rPr>
          <w:bCs/>
        </w:rPr>
        <w:t>…………………………………………………………</w:t>
      </w:r>
      <w:r>
        <w:rPr>
          <w:bCs/>
        </w:rPr>
        <w:t xml:space="preserve">.              </w:t>
      </w:r>
      <w:r w:rsidRPr="00BC594E">
        <w:rPr>
          <w:bCs/>
        </w:rPr>
        <w:t xml:space="preserve">            </w:t>
      </w:r>
      <w:r>
        <w:rPr>
          <w:bCs/>
        </w:rPr>
        <w:t xml:space="preserve">                   </w:t>
      </w:r>
      <w:r w:rsidRPr="00BC594E">
        <w:rPr>
          <w:bCs/>
        </w:rPr>
        <w:t>Defendant</w:t>
      </w:r>
    </w:p>
    <w:p w:rsidR="009B2F81" w:rsidRDefault="009B2F81">
      <w:pPr>
        <w:jc w:val="right"/>
        <w:rPr>
          <w:szCs w:val="20"/>
        </w:rPr>
      </w:pPr>
    </w:p>
    <w:p w:rsidR="00041A2D" w:rsidRDefault="00041A2D">
      <w:pPr>
        <w:jc w:val="center"/>
        <w:rPr>
          <w:b/>
          <w:bCs/>
          <w:szCs w:val="20"/>
        </w:rPr>
      </w:pPr>
      <w:bookmarkStart w:id="2" w:name="_Toc458505400"/>
    </w:p>
    <w:p w:rsidR="00041A2D" w:rsidRDefault="00041A2D">
      <w:pPr>
        <w:jc w:val="center"/>
        <w:rPr>
          <w:b/>
          <w:bCs/>
          <w:szCs w:val="20"/>
        </w:rPr>
      </w:pPr>
    </w:p>
    <w:p w:rsidR="009B2F81" w:rsidRDefault="00041A2D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ACCEPTANCE OF SUM PAID INTO COURT</w:t>
      </w:r>
      <w:bookmarkEnd w:id="2"/>
    </w:p>
    <w:p w:rsidR="009B2F81" w:rsidRDefault="009B2F81">
      <w:pPr>
        <w:jc w:val="center"/>
        <w:rPr>
          <w:b/>
          <w:bCs/>
          <w:szCs w:val="20"/>
        </w:rPr>
      </w:pPr>
    </w:p>
    <w:p w:rsidR="009B2F81" w:rsidRDefault="009B2F81">
      <w:pPr>
        <w:rPr>
          <w:szCs w:val="20"/>
        </w:rPr>
      </w:pPr>
    </w:p>
    <w:p w:rsidR="009B2F81" w:rsidRDefault="00041A2D">
      <w:pPr>
        <w:jc w:val="both"/>
        <w:rPr>
          <w:szCs w:val="20"/>
        </w:rPr>
      </w:pPr>
      <w:r>
        <w:rPr>
          <w:szCs w:val="20"/>
        </w:rPr>
        <w:t>Take notice that the plaintiff accepts the sum of [</w:t>
      </w:r>
      <w:r>
        <w:rPr>
          <w:i/>
          <w:iCs/>
          <w:szCs w:val="20"/>
        </w:rPr>
        <w:t>specify sum paid in</w:t>
      </w:r>
      <w:r>
        <w:rPr>
          <w:szCs w:val="20"/>
        </w:rPr>
        <w:t>] paid into Court by the defendant [</w:t>
      </w:r>
      <w:r>
        <w:rPr>
          <w:i/>
          <w:iCs/>
          <w:szCs w:val="20"/>
        </w:rPr>
        <w:t>name of defendant who made the payment</w:t>
      </w:r>
      <w:r>
        <w:rPr>
          <w:szCs w:val="20"/>
        </w:rPr>
        <w:t>] in satisfaction of the claim in respect of which it was paid in [</w:t>
      </w:r>
      <w:r>
        <w:rPr>
          <w:i/>
          <w:iCs/>
          <w:szCs w:val="20"/>
        </w:rPr>
        <w:t>or in satisfaction of the claim against that defendant</w:t>
      </w:r>
      <w:r>
        <w:rPr>
          <w:szCs w:val="20"/>
        </w:rPr>
        <w:t>].</w:t>
      </w:r>
    </w:p>
    <w:p w:rsidR="009B2F81" w:rsidRDefault="009B2F81">
      <w:pPr>
        <w:rPr>
          <w:szCs w:val="20"/>
        </w:rPr>
      </w:pPr>
    </w:p>
    <w:p w:rsidR="009B2F81" w:rsidRDefault="00041A2D">
      <w:pPr>
        <w:rPr>
          <w:szCs w:val="20"/>
        </w:rPr>
      </w:pPr>
      <w:r>
        <w:rPr>
          <w:szCs w:val="20"/>
        </w:rPr>
        <w:t>Dated</w:t>
      </w:r>
    </w:p>
    <w:p w:rsidR="009B2F81" w:rsidRDefault="009B2F81">
      <w:pPr>
        <w:rPr>
          <w:szCs w:val="20"/>
        </w:rPr>
      </w:pPr>
    </w:p>
    <w:p w:rsidR="009B2F81" w:rsidRDefault="00041A2D">
      <w:pPr>
        <w:rPr>
          <w:szCs w:val="20"/>
        </w:rPr>
      </w:pPr>
      <w:r>
        <w:rPr>
          <w:szCs w:val="20"/>
        </w:rPr>
        <w:t>Plaintiff [</w:t>
      </w:r>
      <w:r>
        <w:rPr>
          <w:i/>
          <w:iCs/>
          <w:szCs w:val="20"/>
        </w:rPr>
        <w:t>or practitioner for the plaintiff</w:t>
      </w:r>
      <w:r>
        <w:rPr>
          <w:szCs w:val="20"/>
        </w:rPr>
        <w:t>]</w:t>
      </w:r>
    </w:p>
    <w:p w:rsidR="009B2F81" w:rsidRDefault="009B2F81">
      <w:pPr>
        <w:rPr>
          <w:szCs w:val="20"/>
        </w:rPr>
      </w:pPr>
    </w:p>
    <w:p w:rsidR="009B2F81" w:rsidRDefault="00041A2D">
      <w:pPr>
        <w:rPr>
          <w:szCs w:val="20"/>
        </w:rPr>
      </w:pPr>
      <w:r>
        <w:rPr>
          <w:szCs w:val="20"/>
        </w:rPr>
        <w:t>To the Registrar [</w:t>
      </w:r>
      <w:r>
        <w:rPr>
          <w:i/>
          <w:iCs/>
          <w:szCs w:val="20"/>
        </w:rPr>
        <w:t>or District Registrar</w:t>
      </w:r>
      <w:r>
        <w:rPr>
          <w:szCs w:val="20"/>
        </w:rPr>
        <w:t>]</w:t>
      </w:r>
    </w:p>
    <w:p w:rsidR="009B2F81" w:rsidRDefault="00041A2D">
      <w:pPr>
        <w:rPr>
          <w:szCs w:val="20"/>
        </w:rPr>
      </w:pPr>
      <w:r>
        <w:rPr>
          <w:szCs w:val="20"/>
        </w:rPr>
        <w:t>Supreme Court of Tasmania</w:t>
      </w:r>
    </w:p>
    <w:p w:rsidR="009B2F81" w:rsidRDefault="00041A2D">
      <w:pPr>
        <w:rPr>
          <w:szCs w:val="20"/>
        </w:rPr>
      </w:pPr>
      <w:r>
        <w:rPr>
          <w:szCs w:val="20"/>
        </w:rPr>
        <w:t>[</w:t>
      </w:r>
      <w:proofErr w:type="gramStart"/>
      <w:r>
        <w:rPr>
          <w:i/>
          <w:iCs/>
          <w:szCs w:val="20"/>
        </w:rPr>
        <w:t>specify</w:t>
      </w:r>
      <w:proofErr w:type="gramEnd"/>
      <w:r>
        <w:rPr>
          <w:i/>
          <w:iCs/>
          <w:szCs w:val="20"/>
        </w:rPr>
        <w:t xml:space="preserve"> registry</w:t>
      </w:r>
      <w:r>
        <w:rPr>
          <w:szCs w:val="20"/>
        </w:rPr>
        <w:t>]</w:t>
      </w:r>
    </w:p>
    <w:p w:rsidR="009B2F81" w:rsidRDefault="009B2F81">
      <w:pPr>
        <w:rPr>
          <w:szCs w:val="20"/>
        </w:rPr>
      </w:pPr>
    </w:p>
    <w:p w:rsidR="009B2F81" w:rsidRDefault="00041A2D">
      <w:pPr>
        <w:rPr>
          <w:szCs w:val="20"/>
        </w:rPr>
      </w:pPr>
      <w:r>
        <w:rPr>
          <w:szCs w:val="20"/>
        </w:rPr>
        <w:t xml:space="preserve">And to the </w:t>
      </w:r>
      <w:proofErr w:type="gramStart"/>
      <w:r>
        <w:rPr>
          <w:szCs w:val="20"/>
        </w:rPr>
        <w:t>defendant  [</w:t>
      </w:r>
      <w:proofErr w:type="gramEnd"/>
      <w:r>
        <w:rPr>
          <w:i/>
          <w:iCs/>
          <w:szCs w:val="20"/>
        </w:rPr>
        <w:t>or practitioner for the defendant</w:t>
      </w:r>
      <w:r>
        <w:rPr>
          <w:szCs w:val="20"/>
        </w:rPr>
        <w:t>]</w:t>
      </w:r>
    </w:p>
    <w:p w:rsidR="009B2F81" w:rsidRDefault="009B2F81"/>
    <w:sectPr w:rsidR="009B2F8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2D"/>
    <w:rsid w:val="00041A2D"/>
    <w:rsid w:val="001D3D7C"/>
    <w:rsid w:val="003275C4"/>
    <w:rsid w:val="009B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FB4CDD8-A85D-4AA3-B451-F02A54C8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E3401321.dotm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21</vt:lpstr>
    </vt:vector>
  </TitlesOfParts>
  <Company>Justice Department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21</dc:title>
  <dc:subject/>
  <dc:creator>IT SERVICES</dc:creator>
  <cp:keywords/>
  <cp:lastModifiedBy>Guinane, Vicki</cp:lastModifiedBy>
  <cp:revision>2</cp:revision>
  <dcterms:created xsi:type="dcterms:W3CDTF">2019-04-10T06:12:00Z</dcterms:created>
  <dcterms:modified xsi:type="dcterms:W3CDTF">2019-04-10T06:12:00Z</dcterms:modified>
</cp:coreProperties>
</file>